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26B6F" w:rsidP="0042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6F">
        <w:rPr>
          <w:rFonts w:ascii="Times New Roman" w:hAnsi="Times New Roman" w:cs="Times New Roman"/>
          <w:b/>
          <w:sz w:val="28"/>
          <w:szCs w:val="28"/>
        </w:rPr>
        <w:t>Дистанционное обучение 25.05  - 29.05.2020</w:t>
      </w:r>
    </w:p>
    <w:p w:rsidR="00426B6F" w:rsidRDefault="00426B6F" w:rsidP="00426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426B6F" w:rsidRDefault="00426B6F" w:rsidP="0042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Какой я представляю Германию? Музыка</w:t>
      </w:r>
    </w:p>
    <w:p w:rsidR="00426B6F" w:rsidRDefault="00426B6F" w:rsidP="0042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Повторяем то, что знаем. Виды музыкальных инструментов</w:t>
      </w:r>
    </w:p>
    <w:p w:rsidR="00426B6F" w:rsidRDefault="00426B6F" w:rsidP="0042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краткие записи в тетрадь</w:t>
      </w:r>
    </w:p>
    <w:p w:rsidR="00426B6F" w:rsidRDefault="00426B6F" w:rsidP="0042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Современная немецкая музыка.</w:t>
      </w:r>
    </w:p>
    <w:p w:rsidR="00426B6F" w:rsidRDefault="00426B6F" w:rsidP="0042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</w:t>
      </w:r>
    </w:p>
    <w:p w:rsidR="00426B6F" w:rsidRDefault="00426B6F" w:rsidP="00426B6F">
      <w:pPr>
        <w:rPr>
          <w:rFonts w:ascii="Times New Roman" w:hAnsi="Times New Roman" w:cs="Times New Roman"/>
          <w:b/>
          <w:sz w:val="28"/>
          <w:szCs w:val="28"/>
        </w:rPr>
      </w:pPr>
      <w:r w:rsidRPr="00426B6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26B6F" w:rsidRPr="00B70806" w:rsidRDefault="00426B6F" w:rsidP="00426B6F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06">
        <w:rPr>
          <w:rFonts w:ascii="Times New Roman" w:hAnsi="Times New Roman" w:cs="Times New Roman"/>
          <w:sz w:val="28"/>
          <w:szCs w:val="28"/>
        </w:rPr>
        <w:t>Всемирная стратегия охраны природных видов</w:t>
      </w:r>
      <w:proofErr w:type="gramStart"/>
      <w:r w:rsidRPr="00B708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70806">
        <w:rPr>
          <w:rFonts w:ascii="Times New Roman" w:hAnsi="Times New Roman" w:cs="Times New Roman"/>
          <w:sz w:val="28"/>
          <w:szCs w:val="28"/>
        </w:rPr>
        <w:t>параграф35).</w:t>
      </w:r>
    </w:p>
    <w:p w:rsidR="00426B6F" w:rsidRPr="00B70806" w:rsidRDefault="00426B6F" w:rsidP="00426B6F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 xml:space="preserve">1. Записать в тетрадь предложения  странам </w:t>
      </w:r>
      <w:proofErr w:type="gramStart"/>
      <w:r w:rsidRPr="00B70806">
        <w:rPr>
          <w:rFonts w:ascii="Times New Roman" w:hAnsi="Times New Roman" w:cs="Times New Roman"/>
          <w:sz w:val="28"/>
          <w:szCs w:val="28"/>
        </w:rPr>
        <w:t>присоединяющихся</w:t>
      </w:r>
      <w:proofErr w:type="gramEnd"/>
      <w:r w:rsidRPr="00B70806">
        <w:rPr>
          <w:rFonts w:ascii="Times New Roman" w:hAnsi="Times New Roman" w:cs="Times New Roman"/>
          <w:sz w:val="28"/>
          <w:szCs w:val="28"/>
        </w:rPr>
        <w:t xml:space="preserve"> к конвенции.</w:t>
      </w:r>
    </w:p>
    <w:p w:rsidR="00426B6F" w:rsidRPr="00B70806" w:rsidRDefault="00426B6F" w:rsidP="00426B6F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2.Устно(?) параграфа.</w:t>
      </w:r>
    </w:p>
    <w:p w:rsidR="00426B6F" w:rsidRPr="00B70806" w:rsidRDefault="00426B6F" w:rsidP="00426B6F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806">
        <w:rPr>
          <w:rFonts w:ascii="Times New Roman" w:hAnsi="Times New Roman" w:cs="Times New Roman"/>
          <w:sz w:val="28"/>
          <w:szCs w:val="28"/>
        </w:rPr>
        <w:t>Обобщающий урок. Популяционно-видовой уровень жизни.</w:t>
      </w:r>
    </w:p>
    <w:p w:rsidR="00426B6F" w:rsidRPr="00B70806" w:rsidRDefault="00426B6F" w:rsidP="00426B6F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1.Подведём итоги стр.202-203(устно).</w:t>
      </w:r>
    </w:p>
    <w:p w:rsidR="00426B6F" w:rsidRDefault="00426B6F" w:rsidP="00426B6F">
      <w:pPr>
        <w:rPr>
          <w:rFonts w:ascii="Times New Roman" w:hAnsi="Times New Roman" w:cs="Times New Roman"/>
          <w:sz w:val="28"/>
          <w:szCs w:val="28"/>
        </w:rPr>
      </w:pPr>
      <w:r w:rsidRPr="00B70806">
        <w:rPr>
          <w:rFonts w:ascii="Times New Roman" w:hAnsi="Times New Roman" w:cs="Times New Roman"/>
          <w:sz w:val="28"/>
          <w:szCs w:val="28"/>
        </w:rPr>
        <w:t>2.Выставление оценок.</w:t>
      </w:r>
    </w:p>
    <w:p w:rsidR="00426B6F" w:rsidRPr="004F334B" w:rsidRDefault="00426B6F" w:rsidP="00426B6F">
      <w:pPr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426B6F" w:rsidRPr="004F334B" w:rsidRDefault="00426B6F" w:rsidP="00426B6F">
      <w:pPr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426B6F" w:rsidRPr="004F334B" w:rsidRDefault="00426B6F" w:rsidP="00426B6F">
      <w:pPr>
        <w:rPr>
          <w:rFonts w:ascii="Times New Roman" w:eastAsia="Calibri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F334B">
        <w:rPr>
          <w:rFonts w:ascii="Times New Roman" w:hAnsi="Times New Roman" w:cs="Times New Roman"/>
          <w:sz w:val="28"/>
          <w:szCs w:val="28"/>
        </w:rPr>
        <w:t xml:space="preserve">Повторительно-обобщающий урок «Россия в </w:t>
      </w:r>
      <w:r w:rsidRPr="004F334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F3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34B">
        <w:rPr>
          <w:rFonts w:ascii="Times New Roman" w:hAnsi="Times New Roman" w:cs="Times New Roman"/>
          <w:sz w:val="28"/>
          <w:szCs w:val="28"/>
        </w:rPr>
        <w:t>.»</w:t>
      </w:r>
    </w:p>
    <w:p w:rsidR="00426B6F" w:rsidRPr="004F334B" w:rsidRDefault="00426B6F" w:rsidP="00426B6F">
      <w:pPr>
        <w:rPr>
          <w:rFonts w:ascii="Times New Roman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sz w:val="28"/>
          <w:szCs w:val="28"/>
        </w:rPr>
        <w:t xml:space="preserve"> Д.З. </w:t>
      </w:r>
      <w:r w:rsidRPr="004F334B">
        <w:rPr>
          <w:rFonts w:ascii="Times New Roman" w:eastAsia="Calibri" w:hAnsi="Times New Roman" w:cs="Times New Roman"/>
          <w:sz w:val="28"/>
          <w:szCs w:val="28"/>
        </w:rPr>
        <w:t>тест</w:t>
      </w:r>
    </w:p>
    <w:p w:rsidR="00426B6F" w:rsidRPr="004F334B" w:rsidRDefault="00426B6F" w:rsidP="00426B6F">
      <w:pPr>
        <w:rPr>
          <w:rFonts w:ascii="Times New Roman" w:hAnsi="Times New Roman" w:cs="Times New Roman"/>
          <w:b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426B6F" w:rsidRPr="004F334B" w:rsidRDefault="00426B6F" w:rsidP="00426B6F">
      <w:pPr>
        <w:rPr>
          <w:rFonts w:ascii="Times New Roman" w:hAnsi="Times New Roman" w:cs="Times New Roman"/>
          <w:sz w:val="28"/>
          <w:szCs w:val="28"/>
        </w:rPr>
      </w:pPr>
      <w:r w:rsidRPr="004F334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F334B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4F334B">
        <w:rPr>
          <w:rFonts w:ascii="Times New Roman" w:hAnsi="Times New Roman" w:cs="Times New Roman"/>
          <w:b/>
          <w:sz w:val="28"/>
          <w:szCs w:val="28"/>
        </w:rPr>
        <w:t>роки итогового повторения</w:t>
      </w:r>
      <w:r w:rsidRPr="004F33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B6F" w:rsidRPr="00B70806" w:rsidRDefault="00426B6F" w:rsidP="00426B6F">
      <w:pPr>
        <w:rPr>
          <w:rFonts w:ascii="Times New Roman" w:hAnsi="Times New Roman" w:cs="Times New Roman"/>
          <w:sz w:val="28"/>
          <w:szCs w:val="28"/>
        </w:rPr>
      </w:pPr>
    </w:p>
    <w:p w:rsidR="00426B6F" w:rsidRPr="00426B6F" w:rsidRDefault="00426B6F" w:rsidP="00426B6F">
      <w:pPr>
        <w:rPr>
          <w:rFonts w:ascii="Times New Roman" w:hAnsi="Times New Roman" w:cs="Times New Roman"/>
          <w:b/>
          <w:sz w:val="28"/>
          <w:szCs w:val="28"/>
        </w:rPr>
      </w:pPr>
    </w:p>
    <w:sectPr w:rsidR="00426B6F" w:rsidRPr="00426B6F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26B6F"/>
    <w:rsid w:val="00086FE0"/>
    <w:rsid w:val="000F14F5"/>
    <w:rsid w:val="003203D4"/>
    <w:rsid w:val="003406FF"/>
    <w:rsid w:val="003711FE"/>
    <w:rsid w:val="00406892"/>
    <w:rsid w:val="00426B6F"/>
    <w:rsid w:val="004D3B44"/>
    <w:rsid w:val="00571BF5"/>
    <w:rsid w:val="006E487A"/>
    <w:rsid w:val="00814819"/>
    <w:rsid w:val="00985F5C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2020-05-29T15:40:00Z</dcterms:created>
  <dcterms:modified xsi:type="dcterms:W3CDTF">2020-05-29T15:45:00Z</dcterms:modified>
</cp:coreProperties>
</file>